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13D12" w14:textId="77777777" w:rsidR="00581A6D" w:rsidRDefault="00581A6D" w:rsidP="00581A6D">
      <w:pPr>
        <w:widowControl w:val="0"/>
        <w:suppressAutoHyphens/>
        <w:autoSpaceDE w:val="0"/>
        <w:autoSpaceDN w:val="0"/>
        <w:spacing w:after="0" w:line="240" w:lineRule="auto"/>
        <w:ind w:left="5670"/>
        <w:rPr>
          <w:rFonts w:ascii="Times New Roman" w:hAnsi="Times New Roman"/>
          <w:b/>
          <w:sz w:val="28"/>
          <w:szCs w:val="28"/>
          <w:u w:val="single"/>
        </w:rPr>
      </w:pPr>
      <w:r>
        <w:rPr>
          <w:rFonts w:ascii="Times New Roman" w:hAnsi="Times New Roman"/>
          <w:b/>
          <w:sz w:val="28"/>
          <w:szCs w:val="28"/>
          <w:lang w:val="ru-RU"/>
        </w:rPr>
        <w:t xml:space="preserve">    </w:t>
      </w:r>
      <w:r>
        <w:rPr>
          <w:rFonts w:ascii="Times New Roman" w:hAnsi="Times New Roman"/>
          <w:b/>
          <w:sz w:val="28"/>
          <w:szCs w:val="28"/>
        </w:rPr>
        <w:t xml:space="preserve">            </w:t>
      </w:r>
    </w:p>
    <w:p w14:paraId="3650B3E1" w14:textId="77777777" w:rsidR="00581A6D" w:rsidRDefault="00581A6D" w:rsidP="00581A6D">
      <w:pPr>
        <w:shd w:val="clear" w:color="auto" w:fill="FFFFFF"/>
        <w:tabs>
          <w:tab w:val="left" w:pos="8235"/>
        </w:tabs>
        <w:spacing w:before="29" w:after="0" w:line="0" w:lineRule="atLeast"/>
        <w:ind w:left="-180"/>
        <w:jc w:val="center"/>
        <w:rPr>
          <w:rFonts w:ascii="Times New Roman" w:hAnsi="Times New Roman"/>
        </w:rPr>
      </w:pPr>
      <w:r>
        <w:rPr>
          <w:rFonts w:ascii="Times New Roman" w:hAnsi="Times New Roman"/>
          <w:noProof/>
          <w:lang w:val="ru-RU" w:eastAsia="ru-RU"/>
        </w:rPr>
        <w:drawing>
          <wp:inline distT="0" distB="0" distL="0" distR="0" wp14:anchorId="0CDCF67D" wp14:editId="13E8BF41">
            <wp:extent cx="434340" cy="607695"/>
            <wp:effectExtent l="0" t="0" r="381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4340" cy="607695"/>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581A6D" w14:paraId="61419682" w14:textId="77777777" w:rsidTr="00AE4A41">
        <w:trPr>
          <w:trHeight w:val="773"/>
        </w:trPr>
        <w:tc>
          <w:tcPr>
            <w:tcW w:w="9721" w:type="dxa"/>
            <w:hideMark/>
          </w:tcPr>
          <w:p w14:paraId="51119E7F" w14:textId="77777777" w:rsidR="00581A6D" w:rsidRDefault="00581A6D" w:rsidP="00AE4A41">
            <w:pPr>
              <w:spacing w:after="0" w:line="0" w:lineRule="atLeast"/>
              <w:jc w:val="center"/>
              <w:rPr>
                <w:rFonts w:ascii="Times New Roman" w:hAnsi="Times New Roman"/>
                <w:b/>
                <w:sz w:val="32"/>
                <w:szCs w:val="32"/>
              </w:rPr>
            </w:pPr>
            <w:r>
              <w:rPr>
                <w:rFonts w:ascii="Times New Roman" w:hAnsi="Times New Roman"/>
                <w:b/>
                <w:sz w:val="32"/>
                <w:szCs w:val="32"/>
              </w:rPr>
              <w:t>ДИМЕРСЬКА СЕЛИЩНА РАДА</w:t>
            </w:r>
          </w:p>
          <w:p w14:paraId="2BFA4D39" w14:textId="77777777" w:rsidR="00581A6D" w:rsidRDefault="00581A6D" w:rsidP="00AE4A41">
            <w:pPr>
              <w:spacing w:after="0" w:line="0" w:lineRule="atLeast"/>
              <w:jc w:val="center"/>
              <w:rPr>
                <w:rFonts w:ascii="Times New Roman" w:hAnsi="Times New Roman"/>
                <w:b/>
                <w:sz w:val="32"/>
                <w:szCs w:val="32"/>
              </w:rPr>
            </w:pPr>
            <w:r>
              <w:rPr>
                <w:rFonts w:ascii="Times New Roman" w:hAnsi="Times New Roman"/>
                <w:b/>
                <w:sz w:val="32"/>
                <w:szCs w:val="32"/>
              </w:rPr>
              <w:t>ВИШГОРОДСЬКОГО РАЙОНУ КИЇВСЬКОЇ ОБЛАСТІ</w:t>
            </w:r>
          </w:p>
          <w:p w14:paraId="3C714A71" w14:textId="77777777" w:rsidR="00581A6D" w:rsidRDefault="00581A6D" w:rsidP="00AE4A41">
            <w:pPr>
              <w:spacing w:after="0" w:line="0" w:lineRule="atLeast"/>
              <w:ind w:left="-180"/>
              <w:jc w:val="center"/>
              <w:rPr>
                <w:rFonts w:ascii="Times New Roman" w:hAnsi="Times New Roman"/>
                <w:b/>
                <w:sz w:val="28"/>
                <w:szCs w:val="28"/>
              </w:rPr>
            </w:pPr>
            <w:r>
              <w:rPr>
                <w:rFonts w:ascii="Times New Roman" w:hAnsi="Times New Roman"/>
                <w:b/>
                <w:sz w:val="32"/>
                <w:szCs w:val="32"/>
              </w:rPr>
              <w:t>ВИКОНАВЧИЙ КОМІТЕТ</w:t>
            </w:r>
          </w:p>
        </w:tc>
      </w:tr>
    </w:tbl>
    <w:p w14:paraId="2C37E1AE" w14:textId="77777777" w:rsidR="00581A6D" w:rsidRDefault="00581A6D" w:rsidP="00581A6D">
      <w:pPr>
        <w:spacing w:after="0" w:line="0" w:lineRule="atLeast"/>
        <w:rPr>
          <w:rFonts w:ascii="Times New Roman" w:hAnsi="Times New Roman"/>
          <w:b/>
        </w:rPr>
      </w:pPr>
      <w:r>
        <w:rPr>
          <w:noProof/>
          <w:lang w:val="ru-RU" w:eastAsia="ru-RU"/>
        </w:rPr>
        <mc:AlternateContent>
          <mc:Choice Requires="wps">
            <w:drawing>
              <wp:anchor distT="0" distB="0" distL="114300" distR="114300" simplePos="0" relativeHeight="251659264" behindDoc="0" locked="0" layoutInCell="1" allowOverlap="1" wp14:anchorId="62FDC9AC" wp14:editId="3D2EBA01">
                <wp:simplePos x="0" y="0"/>
                <wp:positionH relativeFrom="column">
                  <wp:posOffset>10795</wp:posOffset>
                </wp:positionH>
                <wp:positionV relativeFrom="paragraph">
                  <wp:posOffset>28575</wp:posOffset>
                </wp:positionV>
                <wp:extent cx="5886450" cy="0"/>
                <wp:effectExtent l="0" t="19050" r="38100" b="38100"/>
                <wp:wrapNone/>
                <wp:docPr id="6" name="Пряма сполучна ліні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8756C" id="Пряма сполучна ліні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" strokeweight="1.59mm"/>
            </w:pict>
          </mc:Fallback>
        </mc:AlternateContent>
      </w:r>
    </w:p>
    <w:p w14:paraId="76D98BA0" w14:textId="77777777" w:rsidR="00581A6D" w:rsidRDefault="00581A6D" w:rsidP="00581A6D">
      <w:pPr>
        <w:spacing w:after="0" w:line="0" w:lineRule="atLeast"/>
        <w:jc w:val="center"/>
        <w:rPr>
          <w:rFonts w:ascii="Times New Roman" w:hAnsi="Times New Roman"/>
          <w:b/>
          <w:bCs/>
          <w:sz w:val="28"/>
          <w:szCs w:val="28"/>
          <w:lang w:val="ru-RU" w:eastAsia="en-US"/>
        </w:rPr>
      </w:pPr>
      <w:r>
        <w:rPr>
          <w:rFonts w:ascii="Times New Roman" w:hAnsi="Times New Roman"/>
          <w:b/>
          <w:bCs/>
          <w:sz w:val="28"/>
          <w:szCs w:val="28"/>
          <w:lang w:eastAsia="en-US"/>
        </w:rPr>
        <w:t xml:space="preserve">Р І Ш Е Н </w:t>
      </w:r>
      <w:proofErr w:type="spellStart"/>
      <w:r>
        <w:rPr>
          <w:rFonts w:ascii="Times New Roman" w:hAnsi="Times New Roman"/>
          <w:b/>
          <w:bCs/>
          <w:sz w:val="28"/>
          <w:szCs w:val="28"/>
          <w:lang w:eastAsia="en-US"/>
        </w:rPr>
        <w:t>Н</w:t>
      </w:r>
      <w:proofErr w:type="spellEnd"/>
      <w:r>
        <w:rPr>
          <w:rFonts w:ascii="Times New Roman" w:hAnsi="Times New Roman"/>
          <w:b/>
          <w:bCs/>
          <w:sz w:val="28"/>
          <w:szCs w:val="28"/>
          <w:lang w:eastAsia="en-US"/>
        </w:rPr>
        <w:t xml:space="preserve"> </w:t>
      </w:r>
      <w:r>
        <w:rPr>
          <w:rFonts w:ascii="Times New Roman" w:hAnsi="Times New Roman"/>
          <w:b/>
          <w:bCs/>
          <w:sz w:val="28"/>
          <w:szCs w:val="28"/>
          <w:lang w:val="ru-RU" w:eastAsia="en-US"/>
        </w:rPr>
        <w:t>Я</w:t>
      </w:r>
    </w:p>
    <w:p w14:paraId="12CE7AE7" w14:textId="77777777" w:rsidR="00581A6D" w:rsidRDefault="00581A6D" w:rsidP="00581A6D">
      <w:pPr>
        <w:spacing w:after="0" w:line="240" w:lineRule="auto"/>
        <w:jc w:val="both"/>
        <w:rPr>
          <w:rFonts w:ascii="Times New Roman" w:hAnsi="Times New Roman"/>
          <w:sz w:val="28"/>
          <w:szCs w:val="28"/>
        </w:rPr>
      </w:pPr>
      <w:r w:rsidRPr="00DB07C3">
        <w:rPr>
          <w:rFonts w:ascii="Times New Roman" w:hAnsi="Times New Roman"/>
          <w:sz w:val="28"/>
          <w:szCs w:val="28"/>
        </w:rPr>
        <w:tab/>
      </w:r>
      <w:r w:rsidRPr="00DB07C3">
        <w:rPr>
          <w:rFonts w:ascii="Times New Roman" w:hAnsi="Times New Roman"/>
          <w:sz w:val="28"/>
          <w:szCs w:val="28"/>
        </w:rPr>
        <w:tab/>
      </w:r>
      <w:r w:rsidRPr="00DB07C3">
        <w:rPr>
          <w:rFonts w:ascii="Times New Roman" w:hAnsi="Times New Roman"/>
          <w:sz w:val="28"/>
          <w:szCs w:val="28"/>
        </w:rPr>
        <w:tab/>
      </w:r>
    </w:p>
    <w:p w14:paraId="164DBA79" w14:textId="77777777" w:rsidR="00581A6D" w:rsidRDefault="00581A6D" w:rsidP="00581A6D">
      <w:pPr>
        <w:spacing w:after="0" w:line="240" w:lineRule="auto"/>
        <w:jc w:val="center"/>
        <w:rPr>
          <w:rFonts w:ascii="Times New Roman" w:hAnsi="Times New Roman"/>
          <w:b/>
          <w:bCs/>
          <w:sz w:val="28"/>
          <w:szCs w:val="28"/>
        </w:rPr>
      </w:pPr>
      <w:r w:rsidRPr="00DB07C3">
        <w:rPr>
          <w:rFonts w:ascii="Times New Roman" w:hAnsi="Times New Roman"/>
          <w:b/>
          <w:bCs/>
          <w:sz w:val="28"/>
          <w:szCs w:val="28"/>
        </w:rPr>
        <w:t>Про припинення/завершення надання соціальних послуг «соціального супроводу» осіб/сімей, які перебувають у складних життєвих обставинах</w:t>
      </w:r>
      <w:bookmarkStart w:id="0" w:name="_Hlk86388621"/>
    </w:p>
    <w:p w14:paraId="3EF78388" w14:textId="77777777" w:rsidR="00581A6D" w:rsidRDefault="00581A6D" w:rsidP="00581A6D">
      <w:pPr>
        <w:spacing w:after="0" w:line="240" w:lineRule="auto"/>
        <w:jc w:val="center"/>
        <w:rPr>
          <w:rFonts w:ascii="Times New Roman" w:hAnsi="Times New Roman"/>
          <w:b/>
          <w:bCs/>
          <w:sz w:val="28"/>
          <w:szCs w:val="28"/>
        </w:rPr>
      </w:pPr>
    </w:p>
    <w:p w14:paraId="387DCE80" w14:textId="712FADE9" w:rsidR="00581A6D" w:rsidRDefault="00C91947" w:rsidP="00C91947">
      <w:pPr>
        <w:spacing w:after="0" w:line="240" w:lineRule="auto"/>
        <w:rPr>
          <w:rFonts w:ascii="Times New Roman" w:hAnsi="Times New Roman"/>
          <w:b/>
          <w:bCs/>
          <w:sz w:val="28"/>
          <w:szCs w:val="28"/>
        </w:rPr>
      </w:pPr>
      <w:r>
        <w:rPr>
          <w:rFonts w:ascii="Times New Roman" w:hAnsi="Times New Roman"/>
          <w:bCs/>
          <w:sz w:val="28"/>
          <w:szCs w:val="28"/>
        </w:rPr>
        <w:t xml:space="preserve">24 листопада </w:t>
      </w:r>
      <w:r w:rsidR="00581A6D" w:rsidRPr="00DB07C3">
        <w:rPr>
          <w:rFonts w:ascii="Times New Roman" w:hAnsi="Times New Roman"/>
          <w:sz w:val="28"/>
          <w:szCs w:val="28"/>
        </w:rPr>
        <w:t xml:space="preserve"> 202</w:t>
      </w:r>
      <w:r w:rsidR="00581A6D" w:rsidRPr="009F0DFD">
        <w:rPr>
          <w:rFonts w:ascii="Times New Roman" w:hAnsi="Times New Roman"/>
          <w:sz w:val="28"/>
          <w:szCs w:val="28"/>
        </w:rPr>
        <w:t>5</w:t>
      </w:r>
      <w:r w:rsidR="00581A6D" w:rsidRPr="00DB07C3">
        <w:rPr>
          <w:rFonts w:ascii="Times New Roman" w:hAnsi="Times New Roman"/>
          <w:sz w:val="28"/>
          <w:szCs w:val="28"/>
        </w:rPr>
        <w:t xml:space="preserve"> року                   </w:t>
      </w:r>
      <w:r>
        <w:rPr>
          <w:rFonts w:ascii="Times New Roman" w:hAnsi="Times New Roman"/>
          <w:sz w:val="28"/>
          <w:szCs w:val="28"/>
        </w:rPr>
        <w:t xml:space="preserve"> </w:t>
      </w:r>
      <w:r w:rsidR="00581A6D">
        <w:rPr>
          <w:rFonts w:ascii="Times New Roman" w:hAnsi="Times New Roman"/>
          <w:sz w:val="28"/>
          <w:szCs w:val="28"/>
        </w:rPr>
        <w:t>№</w:t>
      </w:r>
      <w:r>
        <w:rPr>
          <w:rFonts w:ascii="Times New Roman" w:hAnsi="Times New Roman"/>
          <w:sz w:val="28"/>
          <w:szCs w:val="28"/>
        </w:rPr>
        <w:t>602</w:t>
      </w:r>
      <w:r w:rsidR="00581A6D">
        <w:rPr>
          <w:rFonts w:ascii="Times New Roman" w:hAnsi="Times New Roman"/>
          <w:sz w:val="28"/>
          <w:szCs w:val="28"/>
        </w:rPr>
        <w:t xml:space="preserve">                              </w:t>
      </w:r>
      <w:r w:rsidR="00581A6D" w:rsidRPr="00DB07C3">
        <w:rPr>
          <w:rFonts w:ascii="Times New Roman" w:hAnsi="Times New Roman"/>
          <w:sz w:val="28"/>
          <w:szCs w:val="28"/>
        </w:rPr>
        <w:t xml:space="preserve"> </w:t>
      </w:r>
      <w:r>
        <w:rPr>
          <w:rFonts w:ascii="Times New Roman" w:hAnsi="Times New Roman"/>
          <w:sz w:val="28"/>
          <w:szCs w:val="28"/>
        </w:rPr>
        <w:tab/>
        <w:t xml:space="preserve"> </w:t>
      </w:r>
      <w:r w:rsidR="00581A6D" w:rsidRPr="00DB07C3">
        <w:rPr>
          <w:rFonts w:ascii="Times New Roman" w:hAnsi="Times New Roman"/>
          <w:sz w:val="28"/>
          <w:szCs w:val="28"/>
        </w:rPr>
        <w:t>с-ще Диме</w:t>
      </w:r>
      <w:r w:rsidR="00581A6D">
        <w:rPr>
          <w:rFonts w:ascii="Times New Roman" w:hAnsi="Times New Roman"/>
          <w:sz w:val="28"/>
          <w:szCs w:val="28"/>
        </w:rPr>
        <w:t>р</w:t>
      </w:r>
    </w:p>
    <w:p w14:paraId="4D67D306" w14:textId="77777777" w:rsidR="00581A6D" w:rsidRPr="00F22549" w:rsidRDefault="00581A6D" w:rsidP="00581A6D">
      <w:pPr>
        <w:spacing w:after="0" w:line="240" w:lineRule="auto"/>
        <w:jc w:val="center"/>
        <w:rPr>
          <w:rFonts w:ascii="Times New Roman" w:hAnsi="Times New Roman"/>
          <w:sz w:val="28"/>
          <w:szCs w:val="28"/>
        </w:rPr>
      </w:pPr>
    </w:p>
    <w:p w14:paraId="231774CF" w14:textId="73321125" w:rsidR="00581A6D" w:rsidRPr="00F22549" w:rsidRDefault="00581A6D" w:rsidP="00581A6D">
      <w:pPr>
        <w:spacing w:after="0" w:line="240" w:lineRule="auto"/>
        <w:jc w:val="both"/>
        <w:rPr>
          <w:rFonts w:ascii="Times New Roman" w:hAnsi="Times New Roman"/>
          <w:sz w:val="28"/>
          <w:szCs w:val="28"/>
        </w:rPr>
      </w:pPr>
      <w:r w:rsidRPr="00F22549">
        <w:rPr>
          <w:rFonts w:ascii="Times New Roman" w:hAnsi="Times New Roman"/>
          <w:bdr w:val="none" w:sz="0" w:space="0" w:color="auto" w:frame="1"/>
        </w:rPr>
        <w:t xml:space="preserve">    </w:t>
      </w:r>
      <w:r w:rsidRPr="00F22549">
        <w:rPr>
          <w:rFonts w:ascii="Times New Roman" w:hAnsi="Times New Roman"/>
          <w:sz w:val="28"/>
          <w:szCs w:val="28"/>
          <w:bdr w:val="none" w:sz="0" w:space="0" w:color="auto" w:frame="1"/>
        </w:rPr>
        <w:t xml:space="preserve">Заслухавши та обговоривши інформацію завідуючої відділенням соціальної роботи  КУ «Центра надання соціальних послуг» с-ще Димер Сінченко Л.С., враховуючи подані документи, протокол комісії з питань захисту прав дитини виконавчого комітету Димерської селищної ради від </w:t>
      </w:r>
      <w:r>
        <w:rPr>
          <w:rFonts w:ascii="Times New Roman" w:hAnsi="Times New Roman"/>
          <w:sz w:val="28"/>
          <w:szCs w:val="28"/>
          <w:bdr w:val="none" w:sz="0" w:space="0" w:color="auto" w:frame="1"/>
        </w:rPr>
        <w:t xml:space="preserve">«   » жовтня </w:t>
      </w:r>
      <w:r w:rsidRPr="00F22549">
        <w:rPr>
          <w:rFonts w:ascii="Times New Roman" w:hAnsi="Times New Roman"/>
          <w:sz w:val="28"/>
          <w:szCs w:val="28"/>
          <w:bdr w:val="none" w:sz="0" w:space="0" w:color="auto" w:frame="1"/>
        </w:rPr>
        <w:t>2025 року,  відповідно ст. 24 Закону України «Про соціальні послуги»,  ст. 47 «Підстава для припинення надання соціальних послуг» Порядку організації надання соціальних послуг, затвердженим постановою Кабінету Міністрів України від 01.06.2020 р. №587,  керуючись ст. 34 Закону України «Про місцеве самоврядування», частинами  2,7 ст. 28 Закону України,  засіданням міждисциплінарної команди для організації соціального захисту сімей, які перебувають у складних життєвих обставинах від</w:t>
      </w:r>
      <w:r>
        <w:rPr>
          <w:rFonts w:ascii="Times New Roman" w:hAnsi="Times New Roman"/>
          <w:sz w:val="28"/>
          <w:szCs w:val="28"/>
          <w:bdr w:val="none" w:sz="0" w:space="0" w:color="auto" w:frame="1"/>
        </w:rPr>
        <w:t xml:space="preserve"> «   » жовтня </w:t>
      </w:r>
      <w:r w:rsidRPr="00F22549">
        <w:rPr>
          <w:rFonts w:ascii="Times New Roman" w:hAnsi="Times New Roman"/>
          <w:sz w:val="28"/>
          <w:szCs w:val="28"/>
          <w:bdr w:val="none" w:sz="0" w:space="0" w:color="auto" w:frame="1"/>
        </w:rPr>
        <w:t xml:space="preserve">2025 року, подання Служби у справах дітей та сім'ї, рішення 16 сесії </w:t>
      </w:r>
      <w:r w:rsidRPr="00DB07C3">
        <w:rPr>
          <w:rFonts w:ascii="Times New Roman" w:hAnsi="Times New Roman"/>
          <w:sz w:val="28"/>
          <w:szCs w:val="28"/>
          <w:bdr w:val="none" w:sz="0" w:space="0" w:color="auto" w:frame="1"/>
          <w:lang w:val="en-US"/>
        </w:rPr>
        <w:t>VIII</w:t>
      </w:r>
      <w:r w:rsidRPr="00F22549">
        <w:rPr>
          <w:rFonts w:ascii="Times New Roman" w:hAnsi="Times New Roman"/>
          <w:sz w:val="28"/>
          <w:szCs w:val="28"/>
          <w:bdr w:val="none" w:sz="0" w:space="0" w:color="auto" w:frame="1"/>
        </w:rPr>
        <w:t xml:space="preserve">  скликання Димерської селищної ради «Про внесення змін до видів економічної діяльності, затвердження в новій редакції структури та Положення про комунальну установу «Центр надання соціальних послуг» Димерської селищної ради від 23.07.2024 року № 1836-48-</w:t>
      </w:r>
      <w:r w:rsidRPr="00DB07C3">
        <w:rPr>
          <w:rFonts w:ascii="Times New Roman" w:hAnsi="Times New Roman"/>
          <w:sz w:val="28"/>
          <w:szCs w:val="28"/>
          <w:bdr w:val="none" w:sz="0" w:space="0" w:color="auto" w:frame="1"/>
          <w:lang w:val="en-US"/>
        </w:rPr>
        <w:t>VIII</w:t>
      </w:r>
      <w:r w:rsidRPr="00F22549">
        <w:rPr>
          <w:rFonts w:ascii="Times New Roman" w:hAnsi="Times New Roman"/>
          <w:sz w:val="28"/>
          <w:szCs w:val="28"/>
          <w:bdr w:val="none" w:sz="0" w:space="0" w:color="auto" w:frame="1"/>
        </w:rPr>
        <w:t xml:space="preserve">, </w:t>
      </w:r>
      <w:r w:rsidRPr="00DB07C3">
        <w:rPr>
          <w:rFonts w:ascii="Times New Roman" w:hAnsi="Times New Roman"/>
          <w:sz w:val="28"/>
          <w:szCs w:val="28"/>
        </w:rPr>
        <w:t>виконавчий комітет</w:t>
      </w:r>
      <w:r w:rsidRPr="00F22549">
        <w:rPr>
          <w:rFonts w:ascii="Times New Roman" w:hAnsi="Times New Roman"/>
          <w:sz w:val="28"/>
          <w:szCs w:val="28"/>
        </w:rPr>
        <w:t xml:space="preserve"> Димерської селищної ради</w:t>
      </w:r>
    </w:p>
    <w:bookmarkEnd w:id="0"/>
    <w:p w14:paraId="55E8E4B1" w14:textId="77777777" w:rsidR="00581A6D" w:rsidRDefault="00581A6D" w:rsidP="00581A6D">
      <w:pPr>
        <w:pStyle w:val="a3"/>
        <w:jc w:val="center"/>
        <w:rPr>
          <w:rFonts w:ascii="Times New Roman" w:hAnsi="Times New Roman"/>
          <w:b/>
          <w:color w:val="64646D"/>
          <w:sz w:val="28"/>
          <w:szCs w:val="28"/>
        </w:rPr>
      </w:pPr>
      <w:r w:rsidRPr="00DB07C3">
        <w:rPr>
          <w:rFonts w:ascii="Times New Roman" w:hAnsi="Times New Roman"/>
          <w:b/>
          <w:sz w:val="28"/>
          <w:szCs w:val="28"/>
        </w:rPr>
        <w:t>ВИРІШИВ</w:t>
      </w:r>
      <w:r w:rsidRPr="00DB07C3">
        <w:rPr>
          <w:rFonts w:ascii="Times New Roman" w:hAnsi="Times New Roman"/>
          <w:b/>
          <w:color w:val="64646D"/>
          <w:sz w:val="28"/>
          <w:szCs w:val="28"/>
        </w:rPr>
        <w:t>:</w:t>
      </w:r>
    </w:p>
    <w:p w14:paraId="629A3CAE" w14:textId="77777777" w:rsidR="00581A6D" w:rsidRPr="00DB07C3" w:rsidRDefault="00581A6D" w:rsidP="00581A6D">
      <w:pPr>
        <w:pStyle w:val="a3"/>
        <w:jc w:val="center"/>
        <w:rPr>
          <w:rFonts w:ascii="Times New Roman" w:hAnsi="Times New Roman"/>
          <w:b/>
          <w:color w:val="64646D"/>
          <w:sz w:val="28"/>
          <w:szCs w:val="28"/>
        </w:rPr>
      </w:pPr>
    </w:p>
    <w:p w14:paraId="5216CC02" w14:textId="340BC52B" w:rsidR="00581A6D" w:rsidRPr="00DB07C3" w:rsidRDefault="00581A6D" w:rsidP="00581A6D">
      <w:pPr>
        <w:pStyle w:val="a3"/>
        <w:ind w:firstLine="420"/>
        <w:jc w:val="both"/>
        <w:rPr>
          <w:rFonts w:ascii="Times New Roman" w:hAnsi="Times New Roman"/>
          <w:sz w:val="28"/>
          <w:szCs w:val="28"/>
        </w:rPr>
      </w:pPr>
      <w:r w:rsidRPr="00DB07C3">
        <w:rPr>
          <w:rFonts w:ascii="Times New Roman" w:hAnsi="Times New Roman"/>
          <w:sz w:val="28"/>
          <w:szCs w:val="28"/>
        </w:rPr>
        <w:t xml:space="preserve">1. Припинити/завершити </w:t>
      </w:r>
      <w:r>
        <w:rPr>
          <w:rFonts w:ascii="Times New Roman" w:hAnsi="Times New Roman"/>
          <w:sz w:val="28"/>
          <w:szCs w:val="28"/>
        </w:rPr>
        <w:t>надання соціальних послуг сім’ї/особі</w:t>
      </w:r>
      <w:r w:rsidRPr="00DB07C3">
        <w:rPr>
          <w:rFonts w:ascii="Times New Roman" w:hAnsi="Times New Roman"/>
          <w:sz w:val="28"/>
          <w:szCs w:val="28"/>
        </w:rPr>
        <w:t>, які перебувають у складних життєвих обставинах</w:t>
      </w:r>
      <w:r>
        <w:rPr>
          <w:rFonts w:ascii="Times New Roman" w:hAnsi="Times New Roman"/>
          <w:sz w:val="28"/>
          <w:szCs w:val="28"/>
        </w:rPr>
        <w:t xml:space="preserve"> у зв’язку зі зміною фактичного місця проживання</w:t>
      </w:r>
      <w:r w:rsidRPr="00DB07C3">
        <w:rPr>
          <w:rFonts w:ascii="Times New Roman" w:hAnsi="Times New Roman"/>
          <w:sz w:val="28"/>
          <w:szCs w:val="28"/>
        </w:rPr>
        <w:t>, а саме:</w:t>
      </w:r>
    </w:p>
    <w:p w14:paraId="4F9D38AD" w14:textId="4278FCBE" w:rsidR="00581A6D" w:rsidRPr="00563539" w:rsidRDefault="00581A6D" w:rsidP="00581A6D">
      <w:pPr>
        <w:pStyle w:val="a3"/>
        <w:numPr>
          <w:ilvl w:val="1"/>
          <w:numId w:val="1"/>
        </w:numPr>
        <w:jc w:val="both"/>
        <w:rPr>
          <w:rFonts w:ascii="Times New Roman" w:hAnsi="Times New Roman"/>
          <w:sz w:val="28"/>
          <w:szCs w:val="28"/>
        </w:rPr>
      </w:pPr>
      <w:r>
        <w:rPr>
          <w:rFonts w:ascii="Times New Roman" w:hAnsi="Times New Roman"/>
          <w:sz w:val="28"/>
          <w:szCs w:val="28"/>
        </w:rPr>
        <w:t>Зняти з супроводу</w:t>
      </w:r>
      <w:r w:rsidRPr="00DB07C3">
        <w:rPr>
          <w:rFonts w:ascii="Times New Roman" w:hAnsi="Times New Roman"/>
          <w:sz w:val="28"/>
          <w:szCs w:val="28"/>
        </w:rPr>
        <w:t xml:space="preserve"> сім’ю </w:t>
      </w:r>
      <w:r>
        <w:rPr>
          <w:rFonts w:ascii="Times New Roman" w:hAnsi="Times New Roman"/>
          <w:b/>
          <w:bCs/>
          <w:sz w:val="28"/>
          <w:szCs w:val="28"/>
          <w:u w:val="single"/>
        </w:rPr>
        <w:t>Короп Олени Миколаївни</w:t>
      </w:r>
      <w:r>
        <w:rPr>
          <w:rFonts w:ascii="Times New Roman" w:hAnsi="Times New Roman"/>
          <w:sz w:val="28"/>
          <w:szCs w:val="28"/>
        </w:rPr>
        <w:t>, 25</w:t>
      </w:r>
      <w:r w:rsidRPr="0073524F">
        <w:rPr>
          <w:rFonts w:ascii="Times New Roman" w:hAnsi="Times New Roman"/>
          <w:sz w:val="28"/>
          <w:szCs w:val="28"/>
        </w:rPr>
        <w:t>.</w:t>
      </w:r>
      <w:r>
        <w:rPr>
          <w:rFonts w:ascii="Times New Roman" w:hAnsi="Times New Roman"/>
          <w:sz w:val="28"/>
          <w:szCs w:val="28"/>
        </w:rPr>
        <w:t>11</w:t>
      </w:r>
      <w:r w:rsidRPr="0073524F">
        <w:rPr>
          <w:rFonts w:ascii="Times New Roman" w:hAnsi="Times New Roman"/>
          <w:sz w:val="28"/>
          <w:szCs w:val="28"/>
        </w:rPr>
        <w:t>.</w:t>
      </w:r>
      <w:r>
        <w:rPr>
          <w:rFonts w:ascii="Times New Roman" w:hAnsi="Times New Roman"/>
          <w:sz w:val="28"/>
          <w:szCs w:val="28"/>
        </w:rPr>
        <w:t>1986 р.н., діти</w:t>
      </w:r>
      <w:r w:rsidRPr="00647F81">
        <w:rPr>
          <w:rFonts w:ascii="Times New Roman" w:hAnsi="Times New Roman"/>
          <w:sz w:val="28"/>
          <w:szCs w:val="28"/>
        </w:rPr>
        <w:t xml:space="preserve">: </w:t>
      </w:r>
      <w:r>
        <w:rPr>
          <w:rFonts w:ascii="Times New Roman" w:hAnsi="Times New Roman"/>
          <w:sz w:val="28"/>
          <w:szCs w:val="28"/>
        </w:rPr>
        <w:t>Курінна Катерина Сергіївна</w:t>
      </w:r>
      <w:r w:rsidRPr="00647F81">
        <w:rPr>
          <w:rFonts w:ascii="Times New Roman" w:hAnsi="Times New Roman"/>
          <w:sz w:val="28"/>
          <w:szCs w:val="28"/>
        </w:rPr>
        <w:t>,</w:t>
      </w:r>
      <w:r>
        <w:rPr>
          <w:rFonts w:ascii="Times New Roman" w:hAnsi="Times New Roman"/>
          <w:sz w:val="28"/>
          <w:szCs w:val="28"/>
        </w:rPr>
        <w:t xml:space="preserve"> 21</w:t>
      </w:r>
      <w:r w:rsidRPr="00647F81">
        <w:rPr>
          <w:rFonts w:ascii="Times New Roman" w:hAnsi="Times New Roman"/>
          <w:sz w:val="28"/>
          <w:szCs w:val="28"/>
        </w:rPr>
        <w:t>.</w:t>
      </w:r>
      <w:r>
        <w:rPr>
          <w:rFonts w:ascii="Times New Roman" w:hAnsi="Times New Roman"/>
          <w:sz w:val="28"/>
          <w:szCs w:val="28"/>
        </w:rPr>
        <w:t>02</w:t>
      </w:r>
      <w:r w:rsidRPr="00647F81">
        <w:rPr>
          <w:rFonts w:ascii="Times New Roman" w:hAnsi="Times New Roman"/>
          <w:sz w:val="28"/>
          <w:szCs w:val="28"/>
        </w:rPr>
        <w:t>.20</w:t>
      </w:r>
      <w:r>
        <w:rPr>
          <w:rFonts w:ascii="Times New Roman" w:hAnsi="Times New Roman"/>
          <w:sz w:val="28"/>
          <w:szCs w:val="28"/>
        </w:rPr>
        <w:t>12</w:t>
      </w:r>
      <w:r w:rsidRPr="00647F81">
        <w:rPr>
          <w:rFonts w:ascii="Times New Roman" w:hAnsi="Times New Roman"/>
          <w:sz w:val="28"/>
          <w:szCs w:val="28"/>
        </w:rPr>
        <w:t xml:space="preserve"> р.н.</w:t>
      </w:r>
      <w:r>
        <w:rPr>
          <w:rFonts w:ascii="Times New Roman" w:hAnsi="Times New Roman"/>
          <w:sz w:val="28"/>
          <w:szCs w:val="28"/>
        </w:rPr>
        <w:t>, Курінний Адам Сергійович, 23.02.2013 р.н., Курінний Сергій Сергійович, 11.08.2014 р.н., Курінний Макар Сергійович, 23.04.2017 р.н..</w:t>
      </w:r>
      <w:r w:rsidRPr="00647F81">
        <w:rPr>
          <w:rFonts w:ascii="Times New Roman" w:hAnsi="Times New Roman"/>
          <w:sz w:val="28"/>
          <w:szCs w:val="28"/>
        </w:rPr>
        <w:t xml:space="preserve"> </w:t>
      </w:r>
      <w:r w:rsidRPr="00563539">
        <w:rPr>
          <w:rFonts w:ascii="Times New Roman" w:hAnsi="Times New Roman"/>
          <w:sz w:val="28"/>
          <w:szCs w:val="28"/>
          <w:u w:val="single"/>
        </w:rPr>
        <w:t xml:space="preserve">(Рішення № </w:t>
      </w:r>
      <w:r w:rsidR="00563539">
        <w:rPr>
          <w:rFonts w:ascii="Times New Roman" w:hAnsi="Times New Roman"/>
          <w:sz w:val="28"/>
          <w:szCs w:val="28"/>
          <w:u w:val="single"/>
        </w:rPr>
        <w:t>260</w:t>
      </w:r>
      <w:r w:rsidRPr="00563539">
        <w:rPr>
          <w:rFonts w:ascii="Times New Roman" w:hAnsi="Times New Roman"/>
          <w:sz w:val="28"/>
          <w:szCs w:val="28"/>
          <w:u w:val="single"/>
        </w:rPr>
        <w:t xml:space="preserve"> від 2</w:t>
      </w:r>
      <w:r w:rsidR="00563539">
        <w:rPr>
          <w:rFonts w:ascii="Times New Roman" w:hAnsi="Times New Roman"/>
          <w:sz w:val="28"/>
          <w:szCs w:val="28"/>
          <w:u w:val="single"/>
        </w:rPr>
        <w:t>6</w:t>
      </w:r>
      <w:r w:rsidRPr="00563539">
        <w:rPr>
          <w:rFonts w:ascii="Times New Roman" w:hAnsi="Times New Roman"/>
          <w:sz w:val="28"/>
          <w:szCs w:val="28"/>
          <w:u w:val="single"/>
        </w:rPr>
        <w:t>.05.202</w:t>
      </w:r>
      <w:r w:rsidR="00563539">
        <w:rPr>
          <w:rFonts w:ascii="Times New Roman" w:hAnsi="Times New Roman"/>
          <w:sz w:val="28"/>
          <w:szCs w:val="28"/>
          <w:u w:val="single"/>
        </w:rPr>
        <w:t>5</w:t>
      </w:r>
      <w:r w:rsidRPr="00563539">
        <w:rPr>
          <w:rFonts w:ascii="Times New Roman" w:hAnsi="Times New Roman"/>
          <w:sz w:val="28"/>
          <w:szCs w:val="28"/>
          <w:u w:val="single"/>
        </w:rPr>
        <w:t xml:space="preserve"> р.)</w:t>
      </w:r>
    </w:p>
    <w:p w14:paraId="08AB5A05" w14:textId="77777777" w:rsidR="00581A6D" w:rsidRDefault="00581A6D" w:rsidP="00FC3CE5">
      <w:pPr>
        <w:pStyle w:val="a3"/>
        <w:ind w:firstLine="420"/>
        <w:jc w:val="both"/>
        <w:rPr>
          <w:rFonts w:ascii="Times New Roman" w:eastAsia="Noto Sans CJK SC Regular" w:hAnsi="Times New Roman"/>
          <w:kern w:val="3"/>
          <w:sz w:val="28"/>
          <w:szCs w:val="28"/>
          <w:lang w:bidi="hi-IN"/>
        </w:rPr>
      </w:pPr>
      <w:r w:rsidRPr="009F0DFD">
        <w:rPr>
          <w:rFonts w:ascii="Times New Roman" w:eastAsia="Noto Sans CJK SC Regular" w:hAnsi="Times New Roman"/>
          <w:bCs/>
          <w:kern w:val="3"/>
          <w:sz w:val="28"/>
          <w:szCs w:val="28"/>
          <w:lang w:bidi="hi-IN"/>
        </w:rPr>
        <w:t>2. Комунальній установі «Центр надання соціальних послуг» Димерської</w:t>
      </w:r>
      <w:r w:rsidRPr="00DB07C3">
        <w:rPr>
          <w:rFonts w:ascii="Times New Roman" w:eastAsia="Noto Sans CJK SC Regular" w:hAnsi="Times New Roman"/>
          <w:kern w:val="3"/>
          <w:sz w:val="28"/>
          <w:szCs w:val="28"/>
          <w:lang w:bidi="hi-IN"/>
        </w:rPr>
        <w:t xml:space="preserve"> селищної ради  здійснити організаційно-правові заходи, щодо зняття  осіб/сімей, зазначених у пункті 1 даного рішення  із соціального </w:t>
      </w:r>
      <w:r w:rsidRPr="00DB07C3">
        <w:rPr>
          <w:rFonts w:ascii="Times New Roman" w:eastAsia="Noto Sans CJK SC Regular" w:hAnsi="Times New Roman"/>
          <w:kern w:val="3"/>
          <w:sz w:val="28"/>
          <w:szCs w:val="28"/>
          <w:lang w:bidi="hi-IN"/>
        </w:rPr>
        <w:lastRenderedPageBreak/>
        <w:t>супроводу/обліку  осіб/сімей, які перебувають  у складних життєвих обставинах.</w:t>
      </w:r>
    </w:p>
    <w:p w14:paraId="30A92A3D" w14:textId="77777777" w:rsidR="00581A6D" w:rsidRPr="001E016E" w:rsidRDefault="00581A6D" w:rsidP="00FC3CE5">
      <w:pPr>
        <w:pStyle w:val="a3"/>
        <w:ind w:firstLine="420"/>
        <w:jc w:val="both"/>
        <w:rPr>
          <w:rFonts w:ascii="Times New Roman" w:eastAsia="Noto Sans CJK SC Regular" w:hAnsi="Times New Roman"/>
          <w:kern w:val="3"/>
          <w:sz w:val="28"/>
          <w:szCs w:val="28"/>
          <w:lang w:bidi="hi-IN"/>
        </w:rPr>
      </w:pPr>
      <w:r>
        <w:rPr>
          <w:rFonts w:ascii="Times New Roman" w:eastAsia="Noto Sans CJK SC Regular" w:hAnsi="Times New Roman"/>
          <w:kern w:val="3"/>
          <w:sz w:val="28"/>
          <w:szCs w:val="28"/>
          <w:lang w:bidi="hi-IN"/>
        </w:rPr>
        <w:t xml:space="preserve">3. </w:t>
      </w:r>
      <w:r w:rsidRPr="001E016E">
        <w:rPr>
          <w:rFonts w:ascii="Times New Roman" w:eastAsia="Noto Sans CJK SC Regular" w:hAnsi="Times New Roman"/>
          <w:kern w:val="3"/>
          <w:sz w:val="28"/>
          <w:szCs w:val="28"/>
          <w:lang w:bidi="hi-IN"/>
        </w:rPr>
        <w:t>Відділу економічного розвитку та інвестицій, питань внутрішньої інформаційної політики та зв'язків з громадськістю</w:t>
      </w:r>
      <w:r>
        <w:rPr>
          <w:rFonts w:ascii="Times New Roman" w:eastAsia="Noto Sans CJK SC Regular" w:hAnsi="Times New Roman"/>
          <w:kern w:val="3"/>
          <w:sz w:val="28"/>
          <w:szCs w:val="28"/>
          <w:lang w:bidi="hi-IN"/>
        </w:rPr>
        <w:t>, з питань цифрового розвитку, цифрових трансформацій і цифровізації 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64C63761" w14:textId="77777777" w:rsidR="00581A6D" w:rsidRDefault="00581A6D" w:rsidP="00FC3CE5">
      <w:pPr>
        <w:spacing w:after="0" w:line="240" w:lineRule="auto"/>
        <w:ind w:right="20" w:firstLine="420"/>
        <w:jc w:val="both"/>
        <w:rPr>
          <w:rFonts w:ascii="Times New Roman" w:eastAsia="Noto Sans CJK SC Regular" w:hAnsi="Times New Roman"/>
          <w:kern w:val="3"/>
          <w:sz w:val="28"/>
          <w:szCs w:val="28"/>
          <w:lang w:val="ru-RU" w:bidi="hi-IN"/>
        </w:rPr>
      </w:pPr>
      <w:r>
        <w:rPr>
          <w:rFonts w:ascii="Times New Roman" w:eastAsia="Noto Sans CJK SC Regular" w:hAnsi="Times New Roman"/>
          <w:kern w:val="3"/>
          <w:sz w:val="28"/>
          <w:szCs w:val="28"/>
          <w:lang w:val="ru-RU" w:bidi="hi-IN"/>
        </w:rPr>
        <w:t>4</w:t>
      </w:r>
      <w:r w:rsidRPr="00DB07C3">
        <w:rPr>
          <w:rFonts w:ascii="Times New Roman" w:eastAsia="Noto Sans CJK SC Regular" w:hAnsi="Times New Roman"/>
          <w:kern w:val="3"/>
          <w:sz w:val="28"/>
          <w:szCs w:val="28"/>
          <w:lang w:val="ru-RU" w:bidi="hi-IN"/>
        </w:rPr>
        <w:t xml:space="preserve">. </w:t>
      </w:r>
      <w:r>
        <w:rPr>
          <w:rFonts w:ascii="Times New Roman" w:eastAsia="Noto Sans CJK SC Regular" w:hAnsi="Times New Roman"/>
          <w:kern w:val="3"/>
          <w:sz w:val="28"/>
          <w:szCs w:val="28"/>
          <w:lang w:val="ru-RU" w:bidi="hi-IN"/>
        </w:rPr>
        <w:t xml:space="preserve"> </w:t>
      </w:r>
      <w:r w:rsidRPr="00DB07C3">
        <w:rPr>
          <w:rFonts w:ascii="Times New Roman" w:eastAsia="Noto Sans CJK SC Regular" w:hAnsi="Times New Roman"/>
          <w:kern w:val="3"/>
          <w:sz w:val="28"/>
          <w:szCs w:val="28"/>
          <w:lang w:val="ru-RU" w:bidi="hi-IN"/>
        </w:rPr>
        <w:t xml:space="preserve">Контроль за виконанням данного </w:t>
      </w:r>
      <w:proofErr w:type="spellStart"/>
      <w:r w:rsidRPr="00DB07C3">
        <w:rPr>
          <w:rFonts w:ascii="Times New Roman" w:eastAsia="Noto Sans CJK SC Regular" w:hAnsi="Times New Roman"/>
          <w:kern w:val="3"/>
          <w:sz w:val="28"/>
          <w:szCs w:val="28"/>
          <w:lang w:val="ru-RU" w:bidi="hi-IN"/>
        </w:rPr>
        <w:t>рішення</w:t>
      </w:r>
      <w:proofErr w:type="spellEnd"/>
      <w:r w:rsidRPr="00DB07C3">
        <w:rPr>
          <w:rFonts w:ascii="Times New Roman" w:eastAsia="Noto Sans CJK SC Regular" w:hAnsi="Times New Roman"/>
          <w:kern w:val="3"/>
          <w:sz w:val="28"/>
          <w:szCs w:val="28"/>
          <w:lang w:val="ru-RU" w:bidi="hi-IN"/>
        </w:rPr>
        <w:t xml:space="preserve"> </w:t>
      </w:r>
      <w:proofErr w:type="spellStart"/>
      <w:r w:rsidRPr="00DB07C3">
        <w:rPr>
          <w:rFonts w:ascii="Times New Roman" w:eastAsia="Noto Sans CJK SC Regular" w:hAnsi="Times New Roman"/>
          <w:kern w:val="3"/>
          <w:sz w:val="28"/>
          <w:szCs w:val="28"/>
          <w:lang w:val="ru-RU" w:bidi="hi-IN"/>
        </w:rPr>
        <w:t>покласти</w:t>
      </w:r>
      <w:proofErr w:type="spellEnd"/>
      <w:r w:rsidRPr="00DB07C3">
        <w:rPr>
          <w:rFonts w:ascii="Times New Roman" w:eastAsia="Noto Sans CJK SC Regular" w:hAnsi="Times New Roman"/>
          <w:kern w:val="3"/>
          <w:sz w:val="28"/>
          <w:szCs w:val="28"/>
          <w:lang w:val="ru-RU" w:bidi="hi-IN"/>
        </w:rPr>
        <w:t xml:space="preserve"> на </w:t>
      </w:r>
      <w:proofErr w:type="spellStart"/>
      <w:r>
        <w:rPr>
          <w:rFonts w:ascii="Times New Roman" w:eastAsia="Noto Sans CJK SC Regular" w:hAnsi="Times New Roman"/>
          <w:kern w:val="3"/>
          <w:sz w:val="28"/>
          <w:szCs w:val="28"/>
          <w:lang w:val="ru-RU" w:bidi="hi-IN"/>
        </w:rPr>
        <w:t>в.о</w:t>
      </w:r>
      <w:proofErr w:type="spellEnd"/>
      <w:r>
        <w:rPr>
          <w:rFonts w:ascii="Times New Roman" w:eastAsia="Noto Sans CJK SC Regular" w:hAnsi="Times New Roman"/>
          <w:kern w:val="3"/>
          <w:sz w:val="28"/>
          <w:szCs w:val="28"/>
          <w:lang w:val="ru-RU" w:bidi="hi-IN"/>
        </w:rPr>
        <w:t xml:space="preserve">. начальника служби </w:t>
      </w:r>
      <w:proofErr w:type="gramStart"/>
      <w:r>
        <w:rPr>
          <w:rFonts w:ascii="Times New Roman" w:eastAsia="Noto Sans CJK SC Regular" w:hAnsi="Times New Roman"/>
          <w:kern w:val="3"/>
          <w:sz w:val="28"/>
          <w:szCs w:val="28"/>
          <w:lang w:val="ru-RU" w:bidi="hi-IN"/>
        </w:rPr>
        <w:t>у справах</w:t>
      </w:r>
      <w:proofErr w:type="gramEnd"/>
      <w:r>
        <w:rPr>
          <w:rFonts w:ascii="Times New Roman" w:eastAsia="Noto Sans CJK SC Regular" w:hAnsi="Times New Roman"/>
          <w:kern w:val="3"/>
          <w:sz w:val="28"/>
          <w:szCs w:val="28"/>
          <w:lang w:val="ru-RU" w:bidi="hi-IN"/>
        </w:rPr>
        <w:t xml:space="preserve"> дітей та сім'ї Димерської селищної ради Пронік О.О.</w:t>
      </w:r>
    </w:p>
    <w:p w14:paraId="2347808C" w14:textId="77777777" w:rsidR="00581A6D" w:rsidRDefault="00581A6D" w:rsidP="00581A6D">
      <w:pPr>
        <w:spacing w:after="0" w:line="240" w:lineRule="auto"/>
        <w:ind w:right="20"/>
        <w:jc w:val="both"/>
        <w:rPr>
          <w:rFonts w:ascii="Times New Roman" w:eastAsia="Noto Sans CJK SC Regular" w:hAnsi="Times New Roman"/>
          <w:kern w:val="3"/>
          <w:sz w:val="28"/>
          <w:szCs w:val="28"/>
          <w:lang w:val="ru-RU" w:bidi="hi-IN"/>
        </w:rPr>
      </w:pPr>
    </w:p>
    <w:p w14:paraId="091B3B74" w14:textId="77777777" w:rsidR="00581A6D" w:rsidRDefault="00581A6D" w:rsidP="00581A6D">
      <w:pPr>
        <w:spacing w:after="0" w:line="240" w:lineRule="auto"/>
        <w:ind w:right="20"/>
        <w:jc w:val="both"/>
        <w:rPr>
          <w:rFonts w:ascii="Times New Roman" w:eastAsia="Noto Sans CJK SC Regular" w:hAnsi="Times New Roman"/>
          <w:kern w:val="3"/>
          <w:sz w:val="28"/>
          <w:szCs w:val="28"/>
          <w:lang w:val="ru-RU" w:bidi="hi-IN"/>
        </w:rPr>
      </w:pPr>
    </w:p>
    <w:p w14:paraId="74C47447" w14:textId="77777777" w:rsidR="00581A6D" w:rsidRDefault="00581A6D" w:rsidP="00581A6D">
      <w:pPr>
        <w:spacing w:after="0" w:line="240" w:lineRule="auto"/>
        <w:ind w:right="20"/>
        <w:jc w:val="both"/>
        <w:rPr>
          <w:rFonts w:ascii="Times New Roman" w:eastAsia="Noto Sans CJK SC Regular" w:hAnsi="Times New Roman"/>
          <w:kern w:val="3"/>
          <w:sz w:val="28"/>
          <w:szCs w:val="28"/>
          <w:lang w:val="ru-RU" w:bidi="hi-IN"/>
        </w:rPr>
      </w:pPr>
    </w:p>
    <w:p w14:paraId="2FADCF44" w14:textId="77777777" w:rsidR="00581A6D" w:rsidRPr="00DB07C3" w:rsidRDefault="00581A6D" w:rsidP="00581A6D">
      <w:pPr>
        <w:spacing w:after="0" w:line="240" w:lineRule="auto"/>
        <w:ind w:right="20"/>
        <w:jc w:val="both"/>
        <w:rPr>
          <w:sz w:val="28"/>
          <w:szCs w:val="28"/>
        </w:rPr>
      </w:pPr>
      <w:r w:rsidRPr="00DB07C3">
        <w:rPr>
          <w:rFonts w:ascii="Times New Roman" w:hAnsi="Times New Roman"/>
          <w:b/>
          <w:sz w:val="28"/>
          <w:szCs w:val="28"/>
        </w:rPr>
        <w:t xml:space="preserve">Селищний голова                                                   </w:t>
      </w:r>
      <w:r>
        <w:rPr>
          <w:rFonts w:ascii="Times New Roman" w:hAnsi="Times New Roman"/>
          <w:b/>
          <w:sz w:val="28"/>
          <w:szCs w:val="28"/>
        </w:rPr>
        <w:t xml:space="preserve">  </w:t>
      </w:r>
      <w:r w:rsidRPr="00DB07C3">
        <w:rPr>
          <w:rFonts w:ascii="Times New Roman" w:hAnsi="Times New Roman"/>
          <w:b/>
          <w:sz w:val="28"/>
          <w:szCs w:val="28"/>
        </w:rPr>
        <w:t>Володимир ПІДКУРГАННИЙ</w:t>
      </w:r>
    </w:p>
    <w:p w14:paraId="01992E79" w14:textId="77777777" w:rsidR="000453E7" w:rsidRDefault="000453E7"/>
    <w:sectPr w:rsidR="000453E7" w:rsidSect="00103ADE">
      <w:pgSz w:w="12240" w:h="15840"/>
      <w:pgMar w:top="567"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A3C18"/>
    <w:multiLevelType w:val="multilevel"/>
    <w:tmpl w:val="98DE2A22"/>
    <w:lvl w:ilvl="0">
      <w:start w:val="1"/>
      <w:numFmt w:val="decimal"/>
      <w:lvlText w:val="%1."/>
      <w:lvlJc w:val="left"/>
      <w:pPr>
        <w:ind w:left="420" w:hanging="420"/>
      </w:pPr>
    </w:lvl>
    <w:lvl w:ilvl="1">
      <w:start w:val="1"/>
      <w:numFmt w:val="decimal"/>
      <w:lvlText w:val="%1.%2."/>
      <w:lvlJc w:val="left"/>
      <w:pPr>
        <w:ind w:left="420" w:hanging="42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27324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A6D"/>
    <w:rsid w:val="000453E7"/>
    <w:rsid w:val="00103ADE"/>
    <w:rsid w:val="003F7947"/>
    <w:rsid w:val="00563539"/>
    <w:rsid w:val="00581A6D"/>
    <w:rsid w:val="00C91947"/>
    <w:rsid w:val="00FC3CE5"/>
    <w:rsid w:val="00FC3D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4EBB3"/>
  <w15:chartTrackingRefBased/>
  <w15:docId w15:val="{878E008A-FE9A-46FC-A7CE-C2710919E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1A6D"/>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81A6D"/>
    <w:pPr>
      <w:spacing w:after="0" w:line="240" w:lineRule="auto"/>
    </w:pPr>
    <w:rPr>
      <w:rFonts w:ascii="Calibri" w:eastAsia="Times New Roman" w:hAnsi="Calibri" w:cs="Times New Roman"/>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430</Words>
  <Characters>2454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elina2510@ukr.net</cp:lastModifiedBy>
  <cp:revision>2</cp:revision>
  <cp:lastPrinted>2025-10-24T08:50:00Z</cp:lastPrinted>
  <dcterms:created xsi:type="dcterms:W3CDTF">2025-11-24T09:52:00Z</dcterms:created>
  <dcterms:modified xsi:type="dcterms:W3CDTF">2025-11-24T09:52:00Z</dcterms:modified>
</cp:coreProperties>
</file>